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2C60" w14:textId="5EB3743B" w:rsidR="000A4B4D" w:rsidRDefault="00D52F35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EB68361" wp14:editId="495F37AB">
            <wp:simplePos x="0" y="0"/>
            <wp:positionH relativeFrom="column">
              <wp:posOffset>-1003935</wp:posOffset>
            </wp:positionH>
            <wp:positionV relativeFrom="paragraph">
              <wp:posOffset>-266700</wp:posOffset>
            </wp:positionV>
            <wp:extent cx="1933575" cy="128868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B5">
        <w:rPr>
          <w:rFonts w:ascii="Alleyn Regular" w:hAnsi="Alleyn Regular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A4634F8" wp14:editId="78816B11">
            <wp:simplePos x="0" y="0"/>
            <wp:positionH relativeFrom="column">
              <wp:posOffset>5975985</wp:posOffset>
            </wp:positionH>
            <wp:positionV relativeFrom="paragraph">
              <wp:posOffset>-3810</wp:posOffset>
            </wp:positionV>
            <wp:extent cx="617855" cy="77596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8" cy="78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6AA9B3A4">
        <w:rPr>
          <w:rFonts w:ascii="Alleyn Regular" w:hAnsi="Alleyn Regular"/>
          <w:b/>
          <w:bCs/>
          <w:sz w:val="40"/>
          <w:szCs w:val="40"/>
        </w:rPr>
        <w:t>An</w:t>
      </w:r>
      <w:r w:rsidR="000A4B4D" w:rsidRPr="6AA9B3A4">
        <w:rPr>
          <w:rFonts w:ascii="Alleyn Regular" w:hAnsi="Alleyn Regular"/>
          <w:b/>
          <w:bCs/>
          <w:sz w:val="40"/>
          <w:szCs w:val="40"/>
        </w:rPr>
        <w:t>meldung</w:t>
      </w:r>
      <w:r w:rsidR="00613A36" w:rsidRPr="6AA9B3A4">
        <w:rPr>
          <w:rFonts w:ascii="Alleyn Regular" w:hAnsi="Alleyn Regular"/>
          <w:b/>
          <w:bCs/>
          <w:sz w:val="40"/>
          <w:szCs w:val="40"/>
        </w:rPr>
        <w:t xml:space="preserve"> </w:t>
      </w:r>
      <w:r w:rsidR="00043BCA" w:rsidRPr="6AA9B3A4">
        <w:rPr>
          <w:rFonts w:ascii="Alleyn Regular" w:hAnsi="Alleyn Regular"/>
          <w:b/>
          <w:bCs/>
          <w:sz w:val="40"/>
          <w:szCs w:val="40"/>
        </w:rPr>
        <w:t>3</w:t>
      </w:r>
      <w:r w:rsidR="00C349C7" w:rsidRPr="6AA9B3A4">
        <w:rPr>
          <w:rFonts w:ascii="Alleyn Regular" w:hAnsi="Alleyn Regular"/>
          <w:b/>
          <w:bCs/>
          <w:sz w:val="40"/>
          <w:szCs w:val="40"/>
        </w:rPr>
        <w:t>6</w:t>
      </w:r>
      <w:r w:rsidR="00DC71EA" w:rsidRPr="6AA9B3A4">
        <w:rPr>
          <w:rFonts w:ascii="Alleyn Regular" w:hAnsi="Alleyn Regular"/>
          <w:b/>
          <w:bCs/>
          <w:sz w:val="40"/>
          <w:szCs w:val="40"/>
        </w:rPr>
        <w:t xml:space="preserve">. </w:t>
      </w:r>
      <w:r w:rsidR="00043BCA" w:rsidRPr="6AA9B3A4">
        <w:rPr>
          <w:rFonts w:ascii="Alleyn Regular" w:hAnsi="Alleyn Regular"/>
          <w:b/>
          <w:bCs/>
          <w:sz w:val="40"/>
          <w:szCs w:val="40"/>
        </w:rPr>
        <w:t>Stadtlauf</w:t>
      </w:r>
      <w:r w:rsidR="00813F31" w:rsidRPr="6AA9B3A4">
        <w:rPr>
          <w:rFonts w:ascii="Alleyn Regular" w:hAnsi="Alleyn Regular"/>
          <w:b/>
          <w:bCs/>
          <w:sz w:val="40"/>
          <w:szCs w:val="40"/>
        </w:rPr>
        <w:t xml:space="preserve"> Innsbruck</w:t>
      </w:r>
      <w:r w:rsidR="00DC71EA" w:rsidRPr="6AA9B3A4">
        <w:rPr>
          <w:rFonts w:ascii="Alleyn Regular" w:hAnsi="Alleyn Regular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1549"/>
        <w:gridCol w:w="621"/>
        <w:gridCol w:w="2440"/>
        <w:gridCol w:w="2052"/>
        <w:gridCol w:w="101"/>
      </w:tblGrid>
      <w:tr w:rsidR="000B17E6" w:rsidRPr="00634434" w14:paraId="5448D1CB" w14:textId="77777777" w:rsidTr="36882684">
        <w:trPr>
          <w:trHeight w:hRule="exact" w:val="544"/>
        </w:trPr>
        <w:tc>
          <w:tcPr>
            <w:tcW w:w="9354" w:type="dxa"/>
            <w:gridSpan w:val="6"/>
            <w:vAlign w:val="center"/>
          </w:tcPr>
          <w:p w14:paraId="2003FE8B" w14:textId="71F1153A" w:rsidR="000B17E6" w:rsidRPr="000B17E6" w:rsidRDefault="000B17E6" w:rsidP="6AA9B3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2</w:t>
            </w:r>
            <w:r w:rsidR="007E5A9E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4</w:t>
            </w:r>
            <w:r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. September 202</w:t>
            </w:r>
            <w:r w:rsidR="201F7C3C" w:rsidRPr="36882684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1</w:t>
            </w:r>
            <w:r w:rsidR="00D52F35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813F31" w:rsidRPr="00634434" w14:paraId="12BE2C66" w14:textId="77777777" w:rsidTr="36882684">
        <w:trPr>
          <w:trHeight w:hRule="exact" w:val="580"/>
        </w:trPr>
        <w:tc>
          <w:tcPr>
            <w:tcW w:w="4140" w:type="dxa"/>
            <w:gridSpan w:val="2"/>
            <w:vAlign w:val="center"/>
          </w:tcPr>
          <w:p w14:paraId="12BE2C62" w14:textId="24161510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="007E5A9E">
              <w:rPr>
                <w:rFonts w:ascii="Alleyn Regular" w:hAnsi="Alleyn Regular"/>
                <w:b/>
                <w:bCs/>
                <w:sz w:val="24"/>
                <w:szCs w:val="24"/>
              </w:rPr>
              <w:t>Familienlauf</w:t>
            </w:r>
          </w:p>
          <w:p w14:paraId="12BE2C63" w14:textId="76BA0CA6" w:rsidR="00813F31" w:rsidRPr="00634434" w:rsidRDefault="00813F31" w:rsidP="00043BC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7E5A9E">
              <w:rPr>
                <w:rFonts w:ascii="Alleyn Regular" w:hAnsi="Alleyn Regular"/>
                <w:sz w:val="18"/>
                <w:szCs w:val="18"/>
              </w:rPr>
              <w:t>500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="007E5A9E">
              <w:rPr>
                <w:rFonts w:ascii="Alleyn Regular" w:hAnsi="Alleyn Regular"/>
                <w:sz w:val="18"/>
                <w:szCs w:val="18"/>
              </w:rPr>
              <w:t>1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Runde</w:t>
            </w:r>
            <w:r w:rsidR="007E5A9E">
              <w:rPr>
                <w:rFonts w:ascii="Alleyn Regular" w:hAnsi="Alleyn Regular"/>
                <w:sz w:val="18"/>
                <w:szCs w:val="18"/>
              </w:rPr>
              <w:t xml:space="preserve"> ohne Zeitmessung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vAlign w:val="center"/>
          </w:tcPr>
          <w:p w14:paraId="12BE2C64" w14:textId="0924C094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3688268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3688268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="0293B83A" w:rsidRPr="3688268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IKB </w:t>
            </w:r>
            <w:r w:rsidR="26D37FD0" w:rsidRPr="36882684">
              <w:rPr>
                <w:rFonts w:ascii="Alleyn Regular" w:hAnsi="Alleyn Regular"/>
                <w:b/>
                <w:bCs/>
                <w:sz w:val="24"/>
                <w:szCs w:val="24"/>
              </w:rPr>
              <w:t>Genusslauf</w:t>
            </w:r>
          </w:p>
          <w:p w14:paraId="12BE2C65" w14:textId="7F60BC5F" w:rsidR="00813F31" w:rsidRPr="00634434" w:rsidRDefault="00813F31" w:rsidP="6AA9B3A4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36882684">
              <w:rPr>
                <w:rFonts w:ascii="Alleyn Regular" w:hAnsi="Alleyn Regular"/>
                <w:sz w:val="18"/>
                <w:szCs w:val="18"/>
              </w:rPr>
              <w:t>(</w:t>
            </w:r>
            <w:r w:rsidR="27C586AA" w:rsidRPr="36882684">
              <w:rPr>
                <w:rFonts w:ascii="Alleyn Regular" w:hAnsi="Alleyn Regular"/>
                <w:sz w:val="18"/>
                <w:szCs w:val="18"/>
              </w:rPr>
              <w:t>5</w:t>
            </w:r>
            <w:r w:rsidRPr="36882684">
              <w:rPr>
                <w:rFonts w:ascii="Alleyn Regular" w:hAnsi="Alleyn Regular"/>
                <w:sz w:val="18"/>
                <w:szCs w:val="18"/>
              </w:rPr>
              <w:t>.</w:t>
            </w:r>
            <w:r w:rsidR="61C9F9B0" w:rsidRPr="36882684">
              <w:rPr>
                <w:rFonts w:ascii="Alleyn Regular" w:hAnsi="Alleyn Regular"/>
                <w:sz w:val="18"/>
                <w:szCs w:val="18"/>
              </w:rPr>
              <w:t>0</w:t>
            </w:r>
            <w:r w:rsidRPr="3688268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 w:rsidRPr="36882684"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="310CBB8B" w:rsidRPr="36882684">
              <w:rPr>
                <w:rFonts w:ascii="Alleyn Regular" w:hAnsi="Alleyn Regular"/>
                <w:sz w:val="18"/>
                <w:szCs w:val="18"/>
              </w:rPr>
              <w:t>1</w:t>
            </w:r>
            <w:r w:rsidR="00666155" w:rsidRPr="36882684">
              <w:rPr>
                <w:rFonts w:ascii="Alleyn Regular" w:hAnsi="Alleyn Regular"/>
                <w:sz w:val="18"/>
                <w:szCs w:val="18"/>
              </w:rPr>
              <w:t xml:space="preserve"> Runde</w:t>
            </w:r>
            <w:r w:rsidRPr="3688268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="000A4B4D" w:rsidRPr="00634434" w14:paraId="12BE2C6E" w14:textId="77777777" w:rsidTr="36882684">
        <w:trPr>
          <w:trHeight w:hRule="exact" w:val="454"/>
        </w:trPr>
        <w:tc>
          <w:tcPr>
            <w:tcW w:w="4140" w:type="dxa"/>
            <w:gridSpan w:val="2"/>
            <w:vAlign w:val="center"/>
          </w:tcPr>
          <w:p w14:paraId="12BE2C6C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214" w:type="dxa"/>
            <w:gridSpan w:val="4"/>
            <w:vAlign w:val="center"/>
          </w:tcPr>
          <w:p w14:paraId="12BE2C6D" w14:textId="77777777"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666155" w:rsidRPr="00634434" w14:paraId="12BE2C71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6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4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2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9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5" w14:textId="16FBEDE2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3688268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36882684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7" w14:textId="77777777" w:rsidR="00666155" w:rsidRPr="00F62FB3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8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666155" w:rsidRPr="00634434" w14:paraId="12BE2C7C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B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32358E" w:rsidRPr="00634434" w14:paraId="47EF140F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325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32358E">
              <w:rPr>
                <w:rFonts w:ascii="Alleyn Regular" w:hAnsi="Alleyn Regular"/>
                <w:sz w:val="32"/>
                <w:szCs w:val="32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2A7" w14:textId="77777777" w:rsidR="0032358E" w:rsidRPr="00634434" w:rsidRDefault="0032358E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7F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D" w14:textId="16B801A9" w:rsidR="00666155" w:rsidRPr="00634434" w:rsidRDefault="0032358E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666155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666155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7E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0B17E6" w14:paraId="12BE2C82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1161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0" w14:textId="4B905D63" w:rsidR="00666155" w:rsidRPr="000B17E6" w:rsidRDefault="00666155" w:rsidP="00F148CE">
            <w:pPr>
              <w:rPr>
                <w:rFonts w:ascii="Alleyn Regular" w:hAnsi="Alleyn Regular"/>
                <w:bCs/>
              </w:rPr>
            </w:pPr>
            <w:r w:rsidRPr="000B17E6">
              <w:rPr>
                <w:rFonts w:ascii="Alleyn Regular" w:hAnsi="Alleyn Regular"/>
                <w:bCs/>
              </w:rPr>
              <w:t xml:space="preserve">Mit der Unterschrift stimme ich zu, dass die TI Laufen über die Anmeldeplattform raceresult die zum Anmeldezeitpunkt gültige Startgebühr als Lastschrift von meinem Konto einheben darf. </w:t>
            </w:r>
            <w:r w:rsidR="000B17E6" w:rsidRPr="000B17E6">
              <w:rPr>
                <w:rFonts w:ascii="Alleyn Regular" w:hAnsi="Alleyn Regular"/>
                <w:bCs/>
              </w:rPr>
              <w:t xml:space="preserve">Details zu den Startgebühren, Startnummernausgabe u.s.w. unter </w:t>
            </w:r>
            <w:hyperlink r:id="rId9" w:history="1">
              <w:r w:rsidR="000B17E6" w:rsidRPr="000B17E6">
                <w:rPr>
                  <w:rStyle w:val="Hyperlink"/>
                  <w:bCs/>
                </w:rPr>
                <w:t>https://www.innsbrucklaeuft.com/laeufe/stadtlauf/</w:t>
              </w:r>
            </w:hyperlink>
          </w:p>
          <w:p w14:paraId="12BE2C81" w14:textId="77777777" w:rsidR="00666155" w:rsidRPr="000B17E6" w:rsidRDefault="00666155" w:rsidP="00F148CE">
            <w:pPr>
              <w:spacing w:after="0" w:line="240" w:lineRule="auto"/>
              <w:rPr>
                <w:rFonts w:ascii="Alleyn Regular" w:hAnsi="Alleyn Regular"/>
                <w:bCs/>
                <w:sz w:val="32"/>
                <w:szCs w:val="32"/>
              </w:rPr>
            </w:pPr>
          </w:p>
        </w:tc>
      </w:tr>
      <w:tr w:rsidR="00666155" w:rsidRPr="00634434" w14:paraId="12BE2C85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3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4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8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6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Straße HNr: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7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52367B98" w14:paraId="71E7519F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E414" w14:textId="7F8D3B7E" w:rsidR="1EEDF13F" w:rsidRDefault="1EEDF13F" w:rsidP="52367B98">
            <w:pPr>
              <w:spacing w:line="240" w:lineRule="auto"/>
              <w:rPr>
                <w:rFonts w:ascii="Alleyn Regular" w:hAnsi="Alleyn Regular"/>
                <w:sz w:val="32"/>
                <w:szCs w:val="32"/>
              </w:rPr>
            </w:pPr>
            <w:r w:rsidRPr="52367B98">
              <w:rPr>
                <w:rFonts w:ascii="Alleyn Regular" w:hAnsi="Alleyn Regular"/>
                <w:sz w:val="32"/>
                <w:szCs w:val="32"/>
              </w:rPr>
              <w:t>Mobilnummer</w:t>
            </w:r>
            <w:r w:rsidRPr="52367B98">
              <w:rPr>
                <w:rFonts w:ascii="Alleyn Regular" w:hAnsi="Alleyn Regular"/>
                <w:sz w:val="32"/>
                <w:szCs w:val="32"/>
                <w:vertAlign w:val="superscript"/>
              </w:rPr>
              <w:t xml:space="preserve"> *):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312" w14:textId="0A34C53B" w:rsidR="52367B98" w:rsidRDefault="52367B98" w:rsidP="52367B98">
            <w:pPr>
              <w:spacing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B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9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A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8E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C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D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66155" w:rsidRPr="00634434" w14:paraId="12BE2C91" w14:textId="77777777" w:rsidTr="36882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hRule="exact" w:val="79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8F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C90" w14:textId="77777777" w:rsidR="00666155" w:rsidRPr="00634434" w:rsidRDefault="00666155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12BE2C92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 xml:space="preserve">…Pflichtangaben, ohne diese kann keine Anmeldung durchgeführt werden. </w:t>
      </w:r>
    </w:p>
    <w:p w14:paraId="12BE2C94" w14:textId="78DD2132" w:rsidR="00666155" w:rsidRDefault="000B17E6" w:rsidP="000B17E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2C98" wp14:editId="27701F2E">
                <wp:simplePos x="0" y="0"/>
                <wp:positionH relativeFrom="column">
                  <wp:posOffset>5177790</wp:posOffset>
                </wp:positionH>
                <wp:positionV relativeFrom="paragraph">
                  <wp:posOffset>219075</wp:posOffset>
                </wp:positionV>
                <wp:extent cx="158178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2C9A" w14:textId="2C1DB399" w:rsidR="00666155" w:rsidRPr="00B011E5" w:rsidRDefault="00666155" w:rsidP="00666155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70834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E01D8"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2C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7.7pt;margin-top:17.25pt;width:124.5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93CAIAAPMDAAAOAAAAZHJzL2Uyb0RvYy54bWysU9tuGyEQfa/Uf0C81+u17NpZGUdp0lSV&#10;0ouU9AMwC15UYChg77pf34F1HCt9q+qV0OCZOTPnzLC+HqwhBxmiBsdoPZlSIp2AVrsdoz+e7t+t&#10;KImJu5YbcJLRo4z0evP2zbr3jZxBB6aVgSCIi03vGe1S8k1VRdFJy+MEvHToVBAsT3gNu6oNvEd0&#10;a6rZdPq+6iG0PoCQMeK/d6OTbgq+UlKkb0pFmYhhFHtL5Qzl3Oaz2qx5swvcd1qc2uD/0IXl2mHR&#10;M9QdT5zsg/4LymoRIIJKEwG2AqW0kIUDsqmnr9g8dtzLwgXFif4sU/x/sOLr4XsgumV0SYnjFkf0&#10;JIekpGnJLKvT+9hg0KPHsDR8gAGnXJhG/wDiZyQObjvudvImBOg7yVvsrs6Z1UXqiBMzyLb/Ai2W&#10;4fsEBWhQwWbpUAyC6Dil43ky2AoRueRiVS9XC0oE+up6McOv1ODNc7oPMX2SYEk2GA04+gLPDw8x&#10;5XZ48xySqzm418aU8RtHekavMuQrj9UJt9Noy+hqmn/jvmSWH11bkhPXZrSxgHEn2pnpyDkN2wED&#10;sxZbaI8oQIBxC/HVoNFB+E1JjxvIaPy150FSYj47FPGqns/zypbLfLGc4SVceraXHu4EQjGaKBnN&#10;21TWfGR0g2IrXWR46eTUK25WUef0CvLqXt5L1Mtb3fwBAAD//wMAUEsDBBQABgAIAAAAIQD/URly&#10;3gAAAAsBAAAPAAAAZHJzL2Rvd25yZXYueG1sTI9NT8MwDIbvSPyHyEjcWNLRVqPUnRCIK4jxIXHL&#10;Gq+taJyqydby70lP7GbLj14/b7mdbS9ONPrOMUKyUiCIa2c6bhA+3p9vNiB80Gx075gQfsnDtrq8&#10;KHVh3MRvdNqFRsQQ9oVGaEMYCil93ZLVfuUG4ng7uNHqENexkWbUUwy3vVwrlUurO44fWj3QY0v1&#10;z+5oET5fDt9fqXptnmw2TG5Wku2dRLy+mh/uQQSawz8Mi35Uhyo67d2RjRc9wibJ0ogi3KYZiAVQ&#10;+TLtEdZJrkBWpTzvUP0BAAD//wMAUEsBAi0AFAAGAAgAAAAhALaDOJL+AAAA4QEAABMAAAAAAAAA&#10;AAAAAAAAAAAAAFtDb250ZW50X1R5cGVzXS54bWxQSwECLQAUAAYACAAAACEAOP0h/9YAAACUAQAA&#10;CwAAAAAAAAAAAAAAAAAvAQAAX3JlbHMvLnJlbHNQSwECLQAUAAYACAAAACEAbe8fdwgCAADzAwAA&#10;DgAAAAAAAAAAAAAAAAAuAgAAZHJzL2Uyb0RvYy54bWxQSwECLQAUAAYACAAAACEA/1EZct4AAAAL&#10;AQAADwAAAAAAAAAAAAAAAABiBAAAZHJzL2Rvd25yZXYueG1sUEsFBgAAAAAEAAQA8wAAAG0FAAAA&#10;AA==&#10;" filled="f" stroked="f">
                <v:textbox>
                  <w:txbxContent>
                    <w:p w14:paraId="12BE2C9A" w14:textId="2C1DB399" w:rsidR="00666155" w:rsidRPr="00B011E5" w:rsidRDefault="00666155" w:rsidP="00666155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70834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E01D8"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 w:rsidRPr="00634434">
        <w:rPr>
          <w:rFonts w:ascii="Alleyn Regular" w:hAnsi="Alleyn Regular"/>
        </w:rPr>
        <w:t xml:space="preserve">Mit der Anmeldung werden die Teilnahmebedingungen </w:t>
      </w:r>
      <w:r w:rsidR="00666155">
        <w:rPr>
          <w:rFonts w:ascii="Alleyn Regular" w:hAnsi="Alleyn Regular"/>
        </w:rPr>
        <w:t xml:space="preserve">(vgl. </w:t>
      </w:r>
      <w:hyperlink r:id="rId14" w:history="1">
        <w:r w:rsidR="00666155"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666155">
        <w:rPr>
          <w:rFonts w:ascii="Alleyn Regular" w:hAnsi="Alleyn Regular"/>
        </w:rPr>
        <w:t xml:space="preserve">) </w:t>
      </w:r>
      <w:r w:rsidR="00666155" w:rsidRPr="00634434">
        <w:rPr>
          <w:rFonts w:ascii="Alleyn Regular" w:hAnsi="Alleyn Regular"/>
        </w:rPr>
        <w:t xml:space="preserve">akzeptiert. </w:t>
      </w:r>
    </w:p>
    <w:p w14:paraId="564F7AB1" w14:textId="116AB758" w:rsidR="00FE5E2C" w:rsidRPr="00634434" w:rsidRDefault="00B629FB" w:rsidP="000B17E6">
      <w:pPr>
        <w:rPr>
          <w:rFonts w:ascii="Alleyn Regular" w:hAnsi="Alleyn Regular"/>
        </w:rPr>
      </w:pPr>
      <w:r>
        <w:rPr>
          <w:rFonts w:ascii="Alleyn Regular" w:hAnsi="Alleyn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583EF" wp14:editId="7B7F67A8">
                <wp:simplePos x="0" y="0"/>
                <wp:positionH relativeFrom="column">
                  <wp:posOffset>-27940</wp:posOffset>
                </wp:positionH>
                <wp:positionV relativeFrom="paragraph">
                  <wp:posOffset>26670</wp:posOffset>
                </wp:positionV>
                <wp:extent cx="133350" cy="1397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hteck 1" style="position:absolute;margin-left:-2.2pt;margin-top:2.1pt;width:10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2pt" w14:anchorId="2DD4E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vewIAAFAFAAAOAAAAZHJzL2Uyb0RvYy54bWysVEtvGyEQvlfqf0Dcm/XaeTRW1pHlKFWl&#10;KImSVDkTFrwowFDAXru/vgO7XrupT1UvLLPz/uYbrq43RpO18EGBrWh5MqJEWA61ssuK/ni5/fKV&#10;khCZrZkGKyq6FYFezz5/umrdVIyhAV0LTzCIDdPWVbSJ0U2LIvBGGBZOwAmLSgnesIiiXxa1Zy1G&#10;N7oYj0bnRQu+dh64CAH/3nRKOsvxpRQ8PkgZRCS6olhbzKfP51s6i9kVmy49c43ifRnsH6owTFlM&#10;OoS6YZGRlVd/hTKKewgg4wkHU4CUiovcA3ZTjj5089wwJ3IvCE5wA0zh/4Xl9+tHT1SNs6PEMoMj&#10;ehK8iYK/kzKh07owRaNn9+h7KeA1tbqR3qQvNkE2GdHtgKjYRMLxZzmZTM4Qd46qcnJ5McqIF3tn&#10;50P8JsCQdKmox4FlHNn6LkRMiKY7k5RL23QG0Kq+VVpnIVFFLLQna4ZDjptcNvodWKGUPIvUTFd+&#10;vsWtFl3UJyERBCx4nLNn+u1jMs6FjecJjhwJrZObxAoGx/KYo467Ynrb5CYyLQfH0THHPzMOHjkr&#10;2Dg4G2XBHwtQvw+ZO/td913Pqf03qLc4ew/dUgTHbxUO4Y6F+Mg8bgHODTc7PuAhNbQVhf5GSQP+&#10;17H/yR7JiVpKWtyqioafK+YFJfq7RdpelqenaQ2zcHp2MUbBH2reDjV2ZRaAM0VqYnX5muyj3l2l&#10;B/OKD8A8ZUUVsxxzV5RHvxMWsdt2fEK4mM+zGa6eY/HOPjuegidUE8leNq/Mu56JESl8D7sNZNMP&#10;hOxsk6eF+SqCVJmte1x7vHFtM2n6Jya9C4dytto/hLPfAAAA//8DAFBLAwQUAAYACAAAACEAGD9g&#10;bNsAAAAGAQAADwAAAGRycy9kb3ducmV2LnhtbEyOwWrDMBBE74X+g9hCLyGRI4xJXa9DKZQeS9NA&#10;elSsjW1srRxLTty/r3Jqj8MMb16xnW0vLjT61jHCepWAIK6cablG2H+9LTcgfNBsdO+YEH7Iw7a8&#10;vyt0btyVP+myC7WIEPa5RmhCGHIpfdWQ1X7lBuLYndxodYhxrKUZ9TXCbS9VkmTS6pbjQ6MHem2o&#10;6naTRfim8/uCnvZnf0rUdPhYdOuw6RAfH+aXZxCB5vA3hpt+VIcyOh3dxMaLHmGZpnGJkCoQtzrL&#10;QBwRVKZAloX8r1/+AgAA//8DAFBLAQItABQABgAIAAAAIQC2gziS/gAAAOEBAAATAAAAAAAAAAAA&#10;AAAAAAAAAABbQ29udGVudF9UeXBlc10ueG1sUEsBAi0AFAAGAAgAAAAhADj9If/WAAAAlAEAAAsA&#10;AAAAAAAAAAAAAAAALwEAAF9yZWxzLy5yZWxzUEsBAi0AFAAGAAgAAAAhALfMem97AgAAUAUAAA4A&#10;AAAAAAAAAAAAAAAALgIAAGRycy9lMm9Eb2MueG1sUEsBAi0AFAAGAAgAAAAhABg/YGzbAAAABgEA&#10;AA8AAAAAAAAAAAAAAAAA1QQAAGRycy9kb3ducmV2LnhtbFBLBQYAAAAABAAEAPMAAADdBQAAAAA=&#10;"/>
            </w:pict>
          </mc:Fallback>
        </mc:AlternateContent>
      </w:r>
      <w:r w:rsidR="00E35B36">
        <w:rPr>
          <w:rFonts w:ascii="Alleyn Regular" w:hAnsi="Alleyn Regular"/>
        </w:rPr>
        <w:t xml:space="preserve">      </w:t>
      </w:r>
      <w:r w:rsidR="00DA45D1">
        <w:rPr>
          <w:rFonts w:ascii="Alleyn Regular" w:hAnsi="Alleyn Regular"/>
        </w:rPr>
        <w:t xml:space="preserve">Ich stimme der </w:t>
      </w:r>
      <w:r w:rsidR="00DA45D1" w:rsidRPr="00DA45D1">
        <w:rPr>
          <w:rFonts w:ascii="Alleyn Regular" w:hAnsi="Alleyn Regular"/>
        </w:rPr>
        <w:t xml:space="preserve">Nutzung </w:t>
      </w:r>
      <w:r>
        <w:rPr>
          <w:rFonts w:ascii="Alleyn Regular" w:hAnsi="Alleyn Regular"/>
        </w:rPr>
        <w:t xml:space="preserve">der </w:t>
      </w:r>
      <w:r w:rsidR="00DA45D1" w:rsidRPr="00DA45D1">
        <w:rPr>
          <w:rFonts w:ascii="Alleyn Regular" w:hAnsi="Alleyn Regular"/>
        </w:rPr>
        <w:t>Bild-/Foto-/Videoaufnahmen</w:t>
      </w:r>
      <w:r>
        <w:rPr>
          <w:rFonts w:ascii="Alleyn Regular" w:hAnsi="Alleyn Regular"/>
        </w:rPr>
        <w:t xml:space="preserve"> durch die TI Laufen zu</w:t>
      </w:r>
    </w:p>
    <w:p w14:paraId="12BE2C95" w14:textId="77777777" w:rsidR="000A4B4D" w:rsidRPr="00634434" w:rsidRDefault="00666155" w:rsidP="00613A36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A30D69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6"/>
    <w:rsid w:val="00043BCA"/>
    <w:rsid w:val="00050473"/>
    <w:rsid w:val="0006734C"/>
    <w:rsid w:val="000A4B4D"/>
    <w:rsid w:val="000B17E6"/>
    <w:rsid w:val="000D74EC"/>
    <w:rsid w:val="00137BA0"/>
    <w:rsid w:val="00150D8E"/>
    <w:rsid w:val="00175B98"/>
    <w:rsid w:val="002048E8"/>
    <w:rsid w:val="00222560"/>
    <w:rsid w:val="00226824"/>
    <w:rsid w:val="002277F6"/>
    <w:rsid w:val="00257147"/>
    <w:rsid w:val="0032358E"/>
    <w:rsid w:val="00395FDE"/>
    <w:rsid w:val="00470834"/>
    <w:rsid w:val="00481720"/>
    <w:rsid w:val="004E01D8"/>
    <w:rsid w:val="004E0523"/>
    <w:rsid w:val="005159DA"/>
    <w:rsid w:val="00526B1D"/>
    <w:rsid w:val="00613A36"/>
    <w:rsid w:val="00616FBD"/>
    <w:rsid w:val="00634434"/>
    <w:rsid w:val="006345F9"/>
    <w:rsid w:val="00666155"/>
    <w:rsid w:val="006D6B5E"/>
    <w:rsid w:val="00753A95"/>
    <w:rsid w:val="007C7A46"/>
    <w:rsid w:val="007D2F20"/>
    <w:rsid w:val="007E5A9E"/>
    <w:rsid w:val="00813F31"/>
    <w:rsid w:val="008B3048"/>
    <w:rsid w:val="009F43A1"/>
    <w:rsid w:val="00A05ADA"/>
    <w:rsid w:val="00A261C5"/>
    <w:rsid w:val="00A30D69"/>
    <w:rsid w:val="00B629FB"/>
    <w:rsid w:val="00BA62B0"/>
    <w:rsid w:val="00C327B5"/>
    <w:rsid w:val="00C349C7"/>
    <w:rsid w:val="00C72A78"/>
    <w:rsid w:val="00CB0371"/>
    <w:rsid w:val="00CF708D"/>
    <w:rsid w:val="00D52F35"/>
    <w:rsid w:val="00DA45D1"/>
    <w:rsid w:val="00DC71EA"/>
    <w:rsid w:val="00E35B36"/>
    <w:rsid w:val="00E96D06"/>
    <w:rsid w:val="00ED7216"/>
    <w:rsid w:val="00F5215E"/>
    <w:rsid w:val="00FC0B5B"/>
    <w:rsid w:val="00FE5E2C"/>
    <w:rsid w:val="026D8BAA"/>
    <w:rsid w:val="0293B83A"/>
    <w:rsid w:val="1EEDF13F"/>
    <w:rsid w:val="201F7C3C"/>
    <w:rsid w:val="237A537D"/>
    <w:rsid w:val="244D5C4A"/>
    <w:rsid w:val="26D37FD0"/>
    <w:rsid w:val="27C586AA"/>
    <w:rsid w:val="2C6DB3B8"/>
    <w:rsid w:val="310CBB8B"/>
    <w:rsid w:val="36882684"/>
    <w:rsid w:val="3FDE1CE1"/>
    <w:rsid w:val="40B06C33"/>
    <w:rsid w:val="448D3D8C"/>
    <w:rsid w:val="49194843"/>
    <w:rsid w:val="52367B98"/>
    <w:rsid w:val="5B7323F5"/>
    <w:rsid w:val="604FC973"/>
    <w:rsid w:val="61C9F9B0"/>
    <w:rsid w:val="6AA9B3A4"/>
    <w:rsid w:val="75F25013"/>
    <w:rsid w:val="7A38078C"/>
    <w:rsid w:val="7B510625"/>
    <w:rsid w:val="7D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2C60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info@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nnsbrucklaeuf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/innsbruck-laeuft/nutzungs-und-teilnahmebedingung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7" ma:contentTypeDescription="Ein neues Dokument erstellen." ma:contentTypeScope="" ma:versionID="d373f4aa1ade2ad47e6d4a27ffa68f7b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22fefdfae90da90249f44a265de913a7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26E6-CE8A-48A5-AB26-ADA3A8EFD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27667-E617-4382-AE90-9371B31F7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D87F7-B8AE-4202-B1B4-DFC72CFF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>MyCompany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22</cp:revision>
  <cp:lastPrinted>2019-11-30T11:11:00Z</cp:lastPrinted>
  <dcterms:created xsi:type="dcterms:W3CDTF">2019-11-30T11:03:00Z</dcterms:created>
  <dcterms:modified xsi:type="dcterms:W3CDTF">2021-06-17T15:18:00Z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</Properties>
</file>